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0A7BB6" w14:paraId="0193A5CA" w14:textId="77777777" w:rsidTr="003138E8">
        <w:trPr>
          <w:trHeight w:val="2491"/>
        </w:trPr>
        <w:tc>
          <w:tcPr>
            <w:tcW w:w="2445" w:type="dxa"/>
          </w:tcPr>
          <w:p w14:paraId="16398950" w14:textId="77777777" w:rsidR="000A7BB6" w:rsidRDefault="000A7BB6" w:rsidP="003138E8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7F1C6EAA" wp14:editId="00CE6968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8557CA8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AE7D65" wp14:editId="060D5188">
                  <wp:extent cx="990671" cy="5048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9C1485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8CC03D6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5BC1A8F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5C53B67D" w14:textId="77777777" w:rsidR="000A7BB6" w:rsidRDefault="000A7BB6" w:rsidP="003138E8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34423/A/0001/UK/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It</w:t>
            </w:r>
            <w:proofErr w:type="spellEnd"/>
          </w:p>
        </w:tc>
        <w:tc>
          <w:tcPr>
            <w:tcW w:w="5162" w:type="dxa"/>
          </w:tcPr>
          <w:p w14:paraId="128CD1C0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47FD721C" wp14:editId="610F77FF">
                  <wp:extent cx="457200" cy="4572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75B49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55E3A0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1B0A3E61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7307CD20" w14:textId="77777777" w:rsidR="000A7BB6" w:rsidRDefault="000A7BB6" w:rsidP="003138E8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0D55462E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1B720870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   (GRIS00900X)</w:t>
            </w:r>
          </w:p>
        </w:tc>
        <w:tc>
          <w:tcPr>
            <w:tcW w:w="2446" w:type="dxa"/>
          </w:tcPr>
          <w:p w14:paraId="00BA6D3C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297B4F4C" wp14:editId="7A9DF265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D4149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30BE40A0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868FA17" wp14:editId="0E4EFF54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1F476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64CC02C8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0A7BB6" w14:paraId="34BE2EF6" w14:textId="77777777" w:rsidTr="003138E8">
        <w:trPr>
          <w:trHeight w:val="385"/>
        </w:trPr>
        <w:tc>
          <w:tcPr>
            <w:tcW w:w="10055" w:type="dxa"/>
            <w:gridSpan w:val="3"/>
          </w:tcPr>
          <w:p w14:paraId="184BDA34" w14:textId="77777777" w:rsidR="000A7BB6" w:rsidRPr="00D039CC" w:rsidRDefault="000A7BB6" w:rsidP="003138E8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30FEA9A0" w14:textId="77777777" w:rsidR="000A7BB6" w:rsidRDefault="000A7BB6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45936039" w14:textId="77777777" w:rsidR="000A7BB6" w:rsidRDefault="000A7BB6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F359E1" w14:textId="638A23FC" w:rsidR="00BC3C45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I.</w:t>
      </w:r>
      <w:r w:rsidR="002A3038">
        <w:rPr>
          <w:rFonts w:ascii="Times New Roman" w:hAnsi="Times New Roman" w:cs="Times New Roman"/>
          <w:b/>
          <w:sz w:val="24"/>
          <w:szCs w:val="24"/>
        </w:rPr>
        <w:t>P.E.</w:t>
      </w:r>
      <w:r w:rsidRPr="00BF012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2A3038">
        <w:rPr>
          <w:rFonts w:ascii="Times New Roman" w:hAnsi="Times New Roman" w:cs="Times New Roman"/>
          <w:b/>
          <w:sz w:val="24"/>
          <w:szCs w:val="24"/>
        </w:rPr>
        <w:t>“Del Rosso-Da Verrazzano” Orbetello</w:t>
      </w:r>
    </w:p>
    <w:p w14:paraId="69CBF230" w14:textId="35472C1D" w:rsidR="00BC3C45" w:rsidRPr="00BF0123" w:rsidRDefault="00CE4067" w:rsidP="00BF012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Anno Scolastico 20</w:t>
      </w:r>
      <w:r w:rsidR="00B34F3F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B34F3F">
        <w:rPr>
          <w:rFonts w:ascii="Times New Roman" w:hAnsi="Times New Roman" w:cs="Times New Roman"/>
          <w:b/>
          <w:sz w:val="24"/>
          <w:szCs w:val="24"/>
        </w:rPr>
        <w:t>5</w:t>
      </w:r>
    </w:p>
    <w:p w14:paraId="50171964" w14:textId="26BCBA1E" w:rsidR="00BC3C45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Clas</w:t>
      </w:r>
      <w:r w:rsidR="00527089">
        <w:rPr>
          <w:rFonts w:ascii="Times New Roman" w:hAnsi="Times New Roman" w:cs="Times New Roman"/>
          <w:b/>
          <w:sz w:val="24"/>
          <w:szCs w:val="24"/>
        </w:rPr>
        <w:t xml:space="preserve">se III Sez. </w:t>
      </w:r>
      <w:r w:rsidR="009C6900">
        <w:rPr>
          <w:rFonts w:ascii="Times New Roman" w:hAnsi="Times New Roman" w:cs="Times New Roman"/>
          <w:b/>
          <w:sz w:val="24"/>
          <w:szCs w:val="24"/>
        </w:rPr>
        <w:t>A</w:t>
      </w:r>
      <w:r w:rsidR="005270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7089">
        <w:rPr>
          <w:rFonts w:ascii="Times New Roman" w:hAnsi="Times New Roman" w:cs="Times New Roman"/>
          <w:b/>
          <w:sz w:val="24"/>
          <w:szCs w:val="24"/>
        </w:rPr>
        <w:t>Ind</w:t>
      </w:r>
      <w:proofErr w:type="spellEnd"/>
      <w:r w:rsidR="0052708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773DB">
        <w:rPr>
          <w:rFonts w:ascii="Times New Roman" w:hAnsi="Times New Roman" w:cs="Times New Roman"/>
          <w:b/>
          <w:sz w:val="24"/>
          <w:szCs w:val="24"/>
        </w:rPr>
        <w:t>Sala e Vendita</w:t>
      </w:r>
      <w:r w:rsidRPr="00BF0123">
        <w:rPr>
          <w:rFonts w:ascii="Times New Roman" w:hAnsi="Times New Roman" w:cs="Times New Roman"/>
          <w:b/>
          <w:sz w:val="24"/>
          <w:szCs w:val="24"/>
        </w:rPr>
        <w:t xml:space="preserve"> Docente: Prof. Terni Alessio</w:t>
      </w:r>
    </w:p>
    <w:p w14:paraId="2135F822" w14:textId="77777777" w:rsidR="00C65AAB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Programma di Scienza e Cultura di Alimentazione</w:t>
      </w:r>
    </w:p>
    <w:p w14:paraId="34B94D22" w14:textId="77777777" w:rsidR="002A3038" w:rsidRDefault="002A3038" w:rsidP="00BF0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7CEBEC" w14:textId="47C9E064" w:rsidR="00BC3C45" w:rsidRDefault="00527089" w:rsidP="00BF0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Quattro ore </w:t>
      </w:r>
      <w:r w:rsidR="002A3038">
        <w:rPr>
          <w:rFonts w:ascii="Times New Roman" w:hAnsi="Times New Roman" w:cs="Times New Roman"/>
          <w:sz w:val="24"/>
          <w:szCs w:val="24"/>
        </w:rPr>
        <w:t>settimanali</w:t>
      </w:r>
      <w:r w:rsidR="00B34F3F">
        <w:rPr>
          <w:rFonts w:ascii="Times New Roman" w:hAnsi="Times New Roman" w:cs="Times New Roman"/>
          <w:sz w:val="24"/>
          <w:szCs w:val="24"/>
        </w:rPr>
        <w:t xml:space="preserve"> di cui una in compresenza con l’insegnate di Sala</w:t>
      </w:r>
    </w:p>
    <w:p w14:paraId="6C8924A3" w14:textId="3DD95526" w:rsidR="00106456" w:rsidRDefault="001D59A4" w:rsidP="001064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Modulo 1: </w:t>
      </w:r>
      <w:r w:rsidR="002A3038">
        <w:rPr>
          <w:rFonts w:ascii="Times New Roman" w:hAnsi="Times New Roman" w:cs="Times New Roman"/>
          <w:b/>
          <w:sz w:val="24"/>
          <w:szCs w:val="24"/>
        </w:rPr>
        <w:t>Merceologia degli alimenti ed elementi di dietetica</w:t>
      </w:r>
    </w:p>
    <w:p w14:paraId="644F76A0" w14:textId="0431B62E" w:rsidR="001D59A4" w:rsidRDefault="00106456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1</w:t>
      </w:r>
      <w:r w:rsidR="00CE4067">
        <w:rPr>
          <w:rFonts w:ascii="Times New Roman" w:hAnsi="Times New Roman" w:cs="Times New Roman"/>
          <w:sz w:val="24"/>
          <w:szCs w:val="24"/>
        </w:rPr>
        <w:t xml:space="preserve"> </w:t>
      </w:r>
      <w:r w:rsidR="002A3038">
        <w:rPr>
          <w:rFonts w:ascii="Times New Roman" w:hAnsi="Times New Roman" w:cs="Times New Roman"/>
          <w:sz w:val="24"/>
          <w:szCs w:val="24"/>
        </w:rPr>
        <w:t>Gli alimenti: definizione e contenuto. I criteri di classificazione degli alimenti. I nuovi prodotti alimentari</w:t>
      </w:r>
    </w:p>
    <w:p w14:paraId="0226C46D" w14:textId="100B0ADA" w:rsidR="002A3038" w:rsidRDefault="002A3038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2.1 Sicurezza e qualità degli alimenti: la sicurezza alimentare. La qualità degli alimenti.</w:t>
      </w:r>
    </w:p>
    <w:p w14:paraId="12ABF403" w14:textId="2AD2F90D" w:rsidR="002A3038" w:rsidRDefault="002A3038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2.3 Valutazione calorico-nutrizionale di un alimento</w:t>
      </w:r>
      <w:r w:rsidR="00BA5500">
        <w:rPr>
          <w:rFonts w:ascii="Times New Roman" w:hAnsi="Times New Roman" w:cs="Times New Roman"/>
          <w:sz w:val="24"/>
          <w:szCs w:val="24"/>
        </w:rPr>
        <w:t>: valutazione dell’apporto energetico e di sostanze nutritive.</w:t>
      </w:r>
    </w:p>
    <w:p w14:paraId="5786CA3D" w14:textId="2C984931" w:rsidR="00BC3C45" w:rsidRPr="00BC3C45" w:rsidRDefault="00BC3C45" w:rsidP="00BC3C45">
      <w:pPr>
        <w:rPr>
          <w:rFonts w:ascii="Times New Roman" w:hAnsi="Times New Roman" w:cs="Times New Roman"/>
          <w:b/>
          <w:sz w:val="24"/>
          <w:szCs w:val="24"/>
        </w:rPr>
      </w:pPr>
      <w:r w:rsidRPr="00BC3C45">
        <w:rPr>
          <w:rFonts w:ascii="Times New Roman" w:hAnsi="Times New Roman" w:cs="Times New Roman"/>
          <w:b/>
          <w:sz w:val="24"/>
          <w:szCs w:val="24"/>
        </w:rPr>
        <w:t xml:space="preserve">Modulo 2: </w:t>
      </w:r>
      <w:r w:rsidR="004912E8">
        <w:rPr>
          <w:rFonts w:ascii="Times New Roman" w:hAnsi="Times New Roman" w:cs="Times New Roman"/>
          <w:b/>
          <w:sz w:val="24"/>
          <w:szCs w:val="24"/>
        </w:rPr>
        <w:t>Acqua, bevande</w:t>
      </w:r>
      <w:r w:rsidR="00E43B83">
        <w:rPr>
          <w:rFonts w:ascii="Times New Roman" w:hAnsi="Times New Roman" w:cs="Times New Roman"/>
          <w:b/>
          <w:sz w:val="24"/>
          <w:szCs w:val="24"/>
        </w:rPr>
        <w:t xml:space="preserve"> non alcoliche e nervine</w:t>
      </w:r>
    </w:p>
    <w:p w14:paraId="2B60A762" w14:textId="220B031C" w:rsidR="001D59A4" w:rsidRDefault="001D59A4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2.</w:t>
      </w:r>
      <w:r w:rsidR="00BA550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3866">
        <w:rPr>
          <w:rFonts w:ascii="Times New Roman" w:hAnsi="Times New Roman" w:cs="Times New Roman"/>
          <w:sz w:val="24"/>
          <w:szCs w:val="24"/>
        </w:rPr>
        <w:t>l’acqua</w:t>
      </w:r>
      <w:r w:rsidR="0068329B">
        <w:rPr>
          <w:rFonts w:ascii="Times New Roman" w:hAnsi="Times New Roman" w:cs="Times New Roman"/>
          <w:sz w:val="24"/>
          <w:szCs w:val="24"/>
        </w:rPr>
        <w:t xml:space="preserve"> destinata al consumo umano</w:t>
      </w:r>
      <w:r w:rsidR="00B86A52">
        <w:rPr>
          <w:rFonts w:ascii="Times New Roman" w:hAnsi="Times New Roman" w:cs="Times New Roman"/>
          <w:sz w:val="24"/>
          <w:szCs w:val="24"/>
        </w:rPr>
        <w:t xml:space="preserve">: le acque </w:t>
      </w:r>
      <w:r w:rsidR="00177B70">
        <w:rPr>
          <w:rFonts w:ascii="Times New Roman" w:hAnsi="Times New Roman" w:cs="Times New Roman"/>
          <w:sz w:val="24"/>
          <w:szCs w:val="24"/>
        </w:rPr>
        <w:t>minerali naturali</w:t>
      </w:r>
      <w:r w:rsidR="00F418BD">
        <w:rPr>
          <w:rFonts w:ascii="Times New Roman" w:hAnsi="Times New Roman" w:cs="Times New Roman"/>
          <w:sz w:val="24"/>
          <w:szCs w:val="24"/>
        </w:rPr>
        <w:t xml:space="preserve">, </w:t>
      </w:r>
      <w:r w:rsidR="007C7C44">
        <w:rPr>
          <w:rFonts w:ascii="Times New Roman" w:hAnsi="Times New Roman" w:cs="Times New Roman"/>
          <w:sz w:val="24"/>
          <w:szCs w:val="24"/>
        </w:rPr>
        <w:t xml:space="preserve">il ciclo produttivo delle acque naturali, </w:t>
      </w:r>
      <w:r w:rsidR="00B427D1">
        <w:rPr>
          <w:rFonts w:ascii="Times New Roman" w:hAnsi="Times New Roman" w:cs="Times New Roman"/>
          <w:sz w:val="24"/>
          <w:szCs w:val="24"/>
        </w:rPr>
        <w:t xml:space="preserve">classificazione delle acque minerali, </w:t>
      </w:r>
      <w:r w:rsidR="00B8731F">
        <w:rPr>
          <w:rFonts w:ascii="Times New Roman" w:hAnsi="Times New Roman" w:cs="Times New Roman"/>
          <w:sz w:val="24"/>
          <w:szCs w:val="24"/>
        </w:rPr>
        <w:t>l’etichettatura delle acque naturali</w:t>
      </w:r>
      <w:r w:rsidR="00853D9F">
        <w:rPr>
          <w:rFonts w:ascii="Times New Roman" w:hAnsi="Times New Roman" w:cs="Times New Roman"/>
          <w:sz w:val="24"/>
          <w:szCs w:val="24"/>
        </w:rPr>
        <w:t>, classificazione delle acqu</w:t>
      </w:r>
      <w:r w:rsidR="00BF5A40">
        <w:rPr>
          <w:rFonts w:ascii="Times New Roman" w:hAnsi="Times New Roman" w:cs="Times New Roman"/>
          <w:sz w:val="24"/>
          <w:szCs w:val="24"/>
        </w:rPr>
        <w:t>e, il profilo nutritivo delle acque potabili</w:t>
      </w:r>
    </w:p>
    <w:p w14:paraId="5DE1F399" w14:textId="3617BFB8" w:rsidR="00DD6AAA" w:rsidRDefault="00DD6AAA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2.2 </w:t>
      </w:r>
      <w:r w:rsidR="006F1A56">
        <w:rPr>
          <w:rFonts w:ascii="Times New Roman" w:hAnsi="Times New Roman" w:cs="Times New Roman"/>
          <w:sz w:val="24"/>
          <w:szCs w:val="24"/>
        </w:rPr>
        <w:t>I succhi di frutta: il profilo</w:t>
      </w:r>
      <w:r w:rsidR="00DA0A45">
        <w:rPr>
          <w:rFonts w:ascii="Times New Roman" w:hAnsi="Times New Roman" w:cs="Times New Roman"/>
          <w:sz w:val="24"/>
          <w:szCs w:val="24"/>
        </w:rPr>
        <w:t xml:space="preserve"> nutritivo dei succhi di frutta, </w:t>
      </w:r>
    </w:p>
    <w:p w14:paraId="36022F1F" w14:textId="3A07C500" w:rsidR="008E4290" w:rsidRDefault="008E4290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2.3 </w:t>
      </w:r>
      <w:r w:rsidR="00DA0A45">
        <w:rPr>
          <w:rFonts w:ascii="Times New Roman" w:hAnsi="Times New Roman" w:cs="Times New Roman"/>
          <w:sz w:val="24"/>
          <w:szCs w:val="24"/>
        </w:rPr>
        <w:t>Le bibite analcoliche</w:t>
      </w:r>
      <w:r w:rsidR="00447EAA">
        <w:rPr>
          <w:rFonts w:ascii="Times New Roman" w:hAnsi="Times New Roman" w:cs="Times New Roman"/>
          <w:sz w:val="24"/>
          <w:szCs w:val="24"/>
        </w:rPr>
        <w:t xml:space="preserve">: classificazione delle bibite </w:t>
      </w:r>
      <w:r w:rsidR="00747222">
        <w:rPr>
          <w:rFonts w:ascii="Times New Roman" w:hAnsi="Times New Roman" w:cs="Times New Roman"/>
          <w:sz w:val="24"/>
          <w:szCs w:val="24"/>
        </w:rPr>
        <w:t xml:space="preserve">analcoliche, </w:t>
      </w:r>
      <w:r w:rsidR="001E0995">
        <w:rPr>
          <w:rFonts w:ascii="Times New Roman" w:hAnsi="Times New Roman" w:cs="Times New Roman"/>
          <w:sz w:val="24"/>
          <w:szCs w:val="24"/>
        </w:rPr>
        <w:t xml:space="preserve">il profilo nutritivo </w:t>
      </w:r>
      <w:r w:rsidR="00F7750D">
        <w:rPr>
          <w:rFonts w:ascii="Times New Roman" w:hAnsi="Times New Roman" w:cs="Times New Roman"/>
          <w:sz w:val="24"/>
          <w:szCs w:val="24"/>
        </w:rPr>
        <w:t>delle bibite analcoliche.</w:t>
      </w:r>
    </w:p>
    <w:p w14:paraId="26DF66EF" w14:textId="2672F17A" w:rsidR="00A27E15" w:rsidRDefault="00DD6AAA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2.</w:t>
      </w:r>
      <w:r w:rsidR="00D17042">
        <w:rPr>
          <w:rFonts w:ascii="Times New Roman" w:hAnsi="Times New Roman" w:cs="Times New Roman"/>
          <w:sz w:val="24"/>
          <w:szCs w:val="24"/>
        </w:rPr>
        <w:t>4</w:t>
      </w:r>
      <w:r w:rsidR="00576080">
        <w:rPr>
          <w:rFonts w:ascii="Times New Roman" w:hAnsi="Times New Roman" w:cs="Times New Roman"/>
          <w:sz w:val="24"/>
          <w:szCs w:val="24"/>
        </w:rPr>
        <w:t xml:space="preserve"> L</w:t>
      </w:r>
      <w:r w:rsidR="00D17042">
        <w:rPr>
          <w:rFonts w:ascii="Times New Roman" w:hAnsi="Times New Roman" w:cs="Times New Roman"/>
          <w:sz w:val="24"/>
          <w:szCs w:val="24"/>
        </w:rPr>
        <w:t xml:space="preserve">e bevande nervine: </w:t>
      </w:r>
      <w:r w:rsidR="009F0940">
        <w:rPr>
          <w:rFonts w:ascii="Times New Roman" w:hAnsi="Times New Roman" w:cs="Times New Roman"/>
          <w:sz w:val="24"/>
          <w:szCs w:val="24"/>
        </w:rPr>
        <w:t xml:space="preserve">caratteristiche nutrizionali comuni a tutte le bevande nervine, </w:t>
      </w:r>
      <w:r w:rsidR="00EB1CBA">
        <w:rPr>
          <w:rFonts w:ascii="Times New Roman" w:hAnsi="Times New Roman" w:cs="Times New Roman"/>
          <w:sz w:val="24"/>
          <w:szCs w:val="24"/>
        </w:rPr>
        <w:t>effetti sulla salute delle sostanze eccitanti</w:t>
      </w:r>
      <w:r w:rsidR="00583804">
        <w:rPr>
          <w:rFonts w:ascii="Times New Roman" w:hAnsi="Times New Roman" w:cs="Times New Roman"/>
          <w:sz w:val="24"/>
          <w:szCs w:val="24"/>
        </w:rPr>
        <w:t xml:space="preserve">. Il caffè: profilo nutritivo, </w:t>
      </w:r>
      <w:r w:rsidR="00233185">
        <w:rPr>
          <w:rFonts w:ascii="Times New Roman" w:hAnsi="Times New Roman" w:cs="Times New Roman"/>
          <w:sz w:val="24"/>
          <w:szCs w:val="24"/>
        </w:rPr>
        <w:t xml:space="preserve">la </w:t>
      </w:r>
      <w:r w:rsidR="009D0138">
        <w:rPr>
          <w:rFonts w:ascii="Times New Roman" w:hAnsi="Times New Roman" w:cs="Times New Roman"/>
          <w:sz w:val="24"/>
          <w:szCs w:val="24"/>
        </w:rPr>
        <w:t xml:space="preserve">produzione del caffè, </w:t>
      </w:r>
      <w:r w:rsidR="00576080">
        <w:rPr>
          <w:rFonts w:ascii="Times New Roman" w:hAnsi="Times New Roman" w:cs="Times New Roman"/>
          <w:sz w:val="24"/>
          <w:szCs w:val="24"/>
        </w:rPr>
        <w:t>tipologie di preparazione del caffè</w:t>
      </w:r>
      <w:r w:rsidR="006672BF">
        <w:rPr>
          <w:rFonts w:ascii="Times New Roman" w:hAnsi="Times New Roman" w:cs="Times New Roman"/>
          <w:sz w:val="24"/>
          <w:szCs w:val="24"/>
        </w:rPr>
        <w:t>. Il Tè</w:t>
      </w:r>
      <w:r w:rsidR="00552DB4">
        <w:rPr>
          <w:rFonts w:ascii="Times New Roman" w:hAnsi="Times New Roman" w:cs="Times New Roman"/>
          <w:sz w:val="24"/>
          <w:szCs w:val="24"/>
        </w:rPr>
        <w:t xml:space="preserve">: le principali tipologie di Tè, </w:t>
      </w:r>
      <w:r w:rsidR="00CE2EE0">
        <w:rPr>
          <w:rFonts w:ascii="Times New Roman" w:hAnsi="Times New Roman" w:cs="Times New Roman"/>
          <w:sz w:val="24"/>
          <w:szCs w:val="24"/>
        </w:rPr>
        <w:t xml:space="preserve">profilo nutritivo. </w:t>
      </w:r>
      <w:r w:rsidR="007714FD">
        <w:rPr>
          <w:rFonts w:ascii="Times New Roman" w:hAnsi="Times New Roman" w:cs="Times New Roman"/>
          <w:sz w:val="24"/>
          <w:szCs w:val="24"/>
        </w:rPr>
        <w:t>Il cacao e la cioccolata</w:t>
      </w:r>
      <w:r w:rsidR="00802EC7">
        <w:rPr>
          <w:rFonts w:ascii="Times New Roman" w:hAnsi="Times New Roman" w:cs="Times New Roman"/>
          <w:sz w:val="24"/>
          <w:szCs w:val="24"/>
        </w:rPr>
        <w:t xml:space="preserve">: il processo produttivo, il profilo nutritivo. Le altre bevande nervine: </w:t>
      </w:r>
      <w:r w:rsidR="001D6348">
        <w:rPr>
          <w:rFonts w:ascii="Times New Roman" w:hAnsi="Times New Roman" w:cs="Times New Roman"/>
          <w:sz w:val="24"/>
          <w:szCs w:val="24"/>
        </w:rPr>
        <w:t xml:space="preserve">il matè, </w:t>
      </w:r>
      <w:r w:rsidR="00433AE3">
        <w:rPr>
          <w:rFonts w:ascii="Times New Roman" w:hAnsi="Times New Roman" w:cs="Times New Roman"/>
          <w:sz w:val="24"/>
          <w:szCs w:val="24"/>
        </w:rPr>
        <w:t>la cola, gli energy drink</w:t>
      </w:r>
      <w:r w:rsidR="00EE611E">
        <w:rPr>
          <w:rFonts w:ascii="Times New Roman" w:hAnsi="Times New Roman" w:cs="Times New Roman"/>
          <w:sz w:val="24"/>
          <w:szCs w:val="24"/>
        </w:rPr>
        <w:t>, la camomilla</w:t>
      </w:r>
    </w:p>
    <w:p w14:paraId="45DBD5DA" w14:textId="09297E3C" w:rsidR="00A27E15" w:rsidRPr="00A27E15" w:rsidRDefault="00A27E15" w:rsidP="001064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7E15">
        <w:rPr>
          <w:rFonts w:ascii="Times New Roman" w:hAnsi="Times New Roman" w:cs="Times New Roman"/>
          <w:b/>
          <w:bCs/>
          <w:sz w:val="24"/>
          <w:szCs w:val="24"/>
        </w:rPr>
        <w:t xml:space="preserve">Modulo 3: </w:t>
      </w:r>
      <w:r w:rsidR="006365B5">
        <w:rPr>
          <w:rFonts w:ascii="Times New Roman" w:hAnsi="Times New Roman" w:cs="Times New Roman"/>
          <w:b/>
          <w:bCs/>
          <w:sz w:val="24"/>
          <w:szCs w:val="24"/>
        </w:rPr>
        <w:t>Il Vino</w:t>
      </w:r>
    </w:p>
    <w:p w14:paraId="0CD68DE9" w14:textId="7E7C78CD" w:rsidR="008E4290" w:rsidRDefault="008E4290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A27E15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4E83">
        <w:rPr>
          <w:rFonts w:ascii="Times New Roman" w:hAnsi="Times New Roman" w:cs="Times New Roman"/>
          <w:sz w:val="24"/>
          <w:szCs w:val="24"/>
        </w:rPr>
        <w:t xml:space="preserve">Il vino, </w:t>
      </w:r>
      <w:r w:rsidR="00437D8C">
        <w:rPr>
          <w:rFonts w:ascii="Times New Roman" w:hAnsi="Times New Roman" w:cs="Times New Roman"/>
          <w:sz w:val="24"/>
          <w:szCs w:val="24"/>
        </w:rPr>
        <w:t xml:space="preserve">la storia del vino, </w:t>
      </w:r>
      <w:r w:rsidR="007A4E83">
        <w:rPr>
          <w:rFonts w:ascii="Times New Roman" w:hAnsi="Times New Roman" w:cs="Times New Roman"/>
          <w:sz w:val="24"/>
          <w:szCs w:val="24"/>
        </w:rPr>
        <w:t>l’uva</w:t>
      </w:r>
      <w:r w:rsidR="00E86A20">
        <w:rPr>
          <w:rFonts w:ascii="Times New Roman" w:hAnsi="Times New Roman" w:cs="Times New Roman"/>
          <w:sz w:val="24"/>
          <w:szCs w:val="24"/>
        </w:rPr>
        <w:t xml:space="preserve">. La vinificazione: </w:t>
      </w:r>
      <w:r w:rsidR="00570773">
        <w:rPr>
          <w:rFonts w:ascii="Times New Roman" w:hAnsi="Times New Roman" w:cs="Times New Roman"/>
          <w:sz w:val="24"/>
          <w:szCs w:val="24"/>
        </w:rPr>
        <w:t xml:space="preserve">le fasi della vendemmia, </w:t>
      </w:r>
      <w:r w:rsidR="00AD3F99">
        <w:rPr>
          <w:rFonts w:ascii="Times New Roman" w:hAnsi="Times New Roman" w:cs="Times New Roman"/>
          <w:sz w:val="24"/>
          <w:szCs w:val="24"/>
        </w:rPr>
        <w:t xml:space="preserve">il mosto, </w:t>
      </w:r>
      <w:r w:rsidR="003A6861">
        <w:rPr>
          <w:rFonts w:ascii="Times New Roman" w:hAnsi="Times New Roman" w:cs="Times New Roman"/>
          <w:sz w:val="24"/>
          <w:szCs w:val="24"/>
        </w:rPr>
        <w:t>la ferm</w:t>
      </w:r>
      <w:r w:rsidR="000A4417">
        <w:rPr>
          <w:rFonts w:ascii="Times New Roman" w:hAnsi="Times New Roman" w:cs="Times New Roman"/>
          <w:sz w:val="24"/>
          <w:szCs w:val="24"/>
        </w:rPr>
        <w:t>e</w:t>
      </w:r>
      <w:r w:rsidR="003A6861">
        <w:rPr>
          <w:rFonts w:ascii="Times New Roman" w:hAnsi="Times New Roman" w:cs="Times New Roman"/>
          <w:sz w:val="24"/>
          <w:szCs w:val="24"/>
        </w:rPr>
        <w:t>ntaz</w:t>
      </w:r>
      <w:r w:rsidR="000A4417">
        <w:rPr>
          <w:rFonts w:ascii="Times New Roman" w:hAnsi="Times New Roman" w:cs="Times New Roman"/>
          <w:sz w:val="24"/>
          <w:szCs w:val="24"/>
        </w:rPr>
        <w:t>ione alcolica</w:t>
      </w:r>
      <w:r w:rsidR="00025857">
        <w:rPr>
          <w:rFonts w:ascii="Times New Roman" w:hAnsi="Times New Roman" w:cs="Times New Roman"/>
          <w:sz w:val="24"/>
          <w:szCs w:val="24"/>
        </w:rPr>
        <w:t xml:space="preserve">. La vinificazione: in rosso, in bianco, in rosato, </w:t>
      </w:r>
      <w:proofErr w:type="spellStart"/>
      <w:r w:rsidR="00025857">
        <w:rPr>
          <w:rFonts w:ascii="Times New Roman" w:hAnsi="Times New Roman" w:cs="Times New Roman"/>
          <w:sz w:val="24"/>
          <w:szCs w:val="24"/>
        </w:rPr>
        <w:t>termo</w:t>
      </w:r>
      <w:r w:rsidR="00A25502">
        <w:rPr>
          <w:rFonts w:ascii="Times New Roman" w:hAnsi="Times New Roman" w:cs="Times New Roman"/>
          <w:sz w:val="24"/>
          <w:szCs w:val="24"/>
        </w:rPr>
        <w:t>vinificazione</w:t>
      </w:r>
      <w:proofErr w:type="spellEnd"/>
      <w:r w:rsidR="00A25502">
        <w:rPr>
          <w:rFonts w:ascii="Times New Roman" w:hAnsi="Times New Roman" w:cs="Times New Roman"/>
          <w:sz w:val="24"/>
          <w:szCs w:val="24"/>
        </w:rPr>
        <w:t>, macerazione carbonica, vinificazione in continuo.</w:t>
      </w:r>
      <w:r w:rsidR="005237FC">
        <w:rPr>
          <w:rFonts w:ascii="Times New Roman" w:hAnsi="Times New Roman" w:cs="Times New Roman"/>
          <w:sz w:val="24"/>
          <w:szCs w:val="24"/>
        </w:rPr>
        <w:t xml:space="preserve"> Cure, correzioni e stabilizzazioni. </w:t>
      </w:r>
      <w:r w:rsidR="00F81894">
        <w:rPr>
          <w:rFonts w:ascii="Times New Roman" w:hAnsi="Times New Roman" w:cs="Times New Roman"/>
          <w:sz w:val="24"/>
          <w:szCs w:val="24"/>
        </w:rPr>
        <w:t xml:space="preserve">Affinamento e invecchiamento. </w:t>
      </w:r>
      <w:r w:rsidR="005A029C">
        <w:rPr>
          <w:rFonts w:ascii="Times New Roman" w:hAnsi="Times New Roman" w:cs="Times New Roman"/>
          <w:sz w:val="24"/>
          <w:szCs w:val="24"/>
        </w:rPr>
        <w:t xml:space="preserve">Imbottigliamento e conservazione. Difetti, malattie </w:t>
      </w:r>
      <w:r w:rsidR="00D227E0">
        <w:rPr>
          <w:rFonts w:ascii="Times New Roman" w:hAnsi="Times New Roman" w:cs="Times New Roman"/>
          <w:sz w:val="24"/>
          <w:szCs w:val="24"/>
        </w:rPr>
        <w:t>e alterazioni del vino.</w:t>
      </w:r>
    </w:p>
    <w:p w14:paraId="3403EAA9" w14:textId="71B9E1F4" w:rsidR="00D227E0" w:rsidRDefault="008E4290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Unità </w:t>
      </w:r>
      <w:r w:rsidR="00E06000">
        <w:rPr>
          <w:rFonts w:ascii="Times New Roman" w:hAnsi="Times New Roman" w:cs="Times New Roman"/>
          <w:sz w:val="24"/>
          <w:szCs w:val="24"/>
        </w:rPr>
        <w:t>3.</w:t>
      </w:r>
      <w:r w:rsidR="00D227E0">
        <w:rPr>
          <w:rFonts w:ascii="Times New Roman" w:hAnsi="Times New Roman" w:cs="Times New Roman"/>
          <w:sz w:val="24"/>
          <w:szCs w:val="24"/>
        </w:rPr>
        <w:t>2 I vini speciali:</w:t>
      </w:r>
      <w:r w:rsidR="00E06000">
        <w:rPr>
          <w:rFonts w:ascii="Times New Roman" w:hAnsi="Times New Roman" w:cs="Times New Roman"/>
          <w:sz w:val="24"/>
          <w:szCs w:val="24"/>
        </w:rPr>
        <w:t xml:space="preserve"> </w:t>
      </w:r>
      <w:r w:rsidR="002A276F">
        <w:rPr>
          <w:rFonts w:ascii="Times New Roman" w:hAnsi="Times New Roman" w:cs="Times New Roman"/>
          <w:sz w:val="24"/>
          <w:szCs w:val="24"/>
        </w:rPr>
        <w:t>gli spumanti, i vini liquorosi, i vini aroma</w:t>
      </w:r>
      <w:r w:rsidR="00E0021A">
        <w:rPr>
          <w:rFonts w:ascii="Times New Roman" w:hAnsi="Times New Roman" w:cs="Times New Roman"/>
          <w:sz w:val="24"/>
          <w:szCs w:val="24"/>
        </w:rPr>
        <w:t>t</w:t>
      </w:r>
      <w:r w:rsidR="002A276F">
        <w:rPr>
          <w:rFonts w:ascii="Times New Roman" w:hAnsi="Times New Roman" w:cs="Times New Roman"/>
          <w:sz w:val="24"/>
          <w:szCs w:val="24"/>
        </w:rPr>
        <w:t>izzati</w:t>
      </w:r>
      <w:r w:rsidR="00E0021A">
        <w:rPr>
          <w:rFonts w:ascii="Times New Roman" w:hAnsi="Times New Roman" w:cs="Times New Roman"/>
          <w:sz w:val="24"/>
          <w:szCs w:val="24"/>
        </w:rPr>
        <w:t>, i vini passiti.</w:t>
      </w:r>
    </w:p>
    <w:p w14:paraId="12A0C855" w14:textId="4FA7069E" w:rsidR="00E0021A" w:rsidRDefault="00E0021A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3.3</w:t>
      </w:r>
      <w:r w:rsidR="00A41933">
        <w:rPr>
          <w:rFonts w:ascii="Times New Roman" w:hAnsi="Times New Roman" w:cs="Times New Roman"/>
          <w:sz w:val="24"/>
          <w:szCs w:val="24"/>
        </w:rPr>
        <w:t xml:space="preserve"> La composizione chimica del vino: </w:t>
      </w:r>
      <w:r w:rsidR="00726975">
        <w:rPr>
          <w:rFonts w:ascii="Times New Roman" w:hAnsi="Times New Roman" w:cs="Times New Roman"/>
          <w:sz w:val="24"/>
          <w:szCs w:val="24"/>
        </w:rPr>
        <w:t>i composti chimici responsabili del profilo sensoriale. Il profilo nutritivo del vino</w:t>
      </w:r>
      <w:r w:rsidR="00F339F6">
        <w:rPr>
          <w:rFonts w:ascii="Times New Roman" w:hAnsi="Times New Roman" w:cs="Times New Roman"/>
          <w:sz w:val="24"/>
          <w:szCs w:val="24"/>
        </w:rPr>
        <w:t>.</w:t>
      </w:r>
    </w:p>
    <w:p w14:paraId="38B722A8" w14:textId="0958D6BC" w:rsidR="00F339F6" w:rsidRDefault="00F339F6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3.4 La classificazione dei vini</w:t>
      </w:r>
      <w:r w:rsidR="006D4CDF">
        <w:rPr>
          <w:rFonts w:ascii="Times New Roman" w:hAnsi="Times New Roman" w:cs="Times New Roman"/>
          <w:sz w:val="24"/>
          <w:szCs w:val="24"/>
        </w:rPr>
        <w:t xml:space="preserve">. L’etichettatura dei vini: denominazione di origine, </w:t>
      </w:r>
      <w:r w:rsidR="00952E28">
        <w:rPr>
          <w:rFonts w:ascii="Times New Roman" w:hAnsi="Times New Roman" w:cs="Times New Roman"/>
          <w:sz w:val="24"/>
          <w:szCs w:val="24"/>
        </w:rPr>
        <w:t>denominazioni di qualit</w:t>
      </w:r>
      <w:r w:rsidR="0033602D">
        <w:rPr>
          <w:rFonts w:ascii="Times New Roman" w:hAnsi="Times New Roman" w:cs="Times New Roman"/>
          <w:sz w:val="24"/>
          <w:szCs w:val="24"/>
        </w:rPr>
        <w:t>à.</w:t>
      </w:r>
    </w:p>
    <w:p w14:paraId="3D5AEF43" w14:textId="4EE74D87" w:rsidR="00BC3C45" w:rsidRDefault="00CE4067" w:rsidP="00BC3C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 4</w:t>
      </w:r>
      <w:r w:rsidR="00BC3C45" w:rsidRPr="00E174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C2473">
        <w:rPr>
          <w:rFonts w:ascii="Times New Roman" w:hAnsi="Times New Roman" w:cs="Times New Roman"/>
          <w:b/>
          <w:sz w:val="24"/>
          <w:szCs w:val="24"/>
        </w:rPr>
        <w:t>La birra</w:t>
      </w:r>
    </w:p>
    <w:p w14:paraId="6499AC50" w14:textId="432FFD0E" w:rsidR="008E4290" w:rsidRDefault="00CE4067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4</w:t>
      </w:r>
      <w:r w:rsidR="00106456">
        <w:rPr>
          <w:rFonts w:ascii="Times New Roman" w:hAnsi="Times New Roman" w:cs="Times New Roman"/>
          <w:sz w:val="24"/>
          <w:szCs w:val="24"/>
        </w:rPr>
        <w:t xml:space="preserve">.1 </w:t>
      </w:r>
      <w:r w:rsidR="00F44EF1">
        <w:rPr>
          <w:rFonts w:ascii="Times New Roman" w:hAnsi="Times New Roman" w:cs="Times New Roman"/>
          <w:sz w:val="24"/>
          <w:szCs w:val="24"/>
        </w:rPr>
        <w:t>La birra definizione e ingredienti</w:t>
      </w:r>
      <w:r w:rsidR="00EE1654">
        <w:rPr>
          <w:rFonts w:ascii="Times New Roman" w:hAnsi="Times New Roman" w:cs="Times New Roman"/>
          <w:sz w:val="24"/>
          <w:szCs w:val="24"/>
        </w:rPr>
        <w:t xml:space="preserve">. La birra nella storia. </w:t>
      </w:r>
      <w:r w:rsidR="00404DEA">
        <w:rPr>
          <w:rFonts w:ascii="Times New Roman" w:hAnsi="Times New Roman" w:cs="Times New Roman"/>
          <w:sz w:val="24"/>
          <w:szCs w:val="24"/>
        </w:rPr>
        <w:t>Il processo produttivo della birra</w:t>
      </w:r>
      <w:r w:rsidR="0063736C">
        <w:rPr>
          <w:rFonts w:ascii="Times New Roman" w:hAnsi="Times New Roman" w:cs="Times New Roman"/>
          <w:sz w:val="24"/>
          <w:szCs w:val="24"/>
        </w:rPr>
        <w:t xml:space="preserve">. La fermentazione alcolica. </w:t>
      </w:r>
    </w:p>
    <w:p w14:paraId="004549E0" w14:textId="78D13D09" w:rsidR="00A57EA5" w:rsidRDefault="00CE4067" w:rsidP="00BC3C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4</w:t>
      </w:r>
      <w:r w:rsidR="00106456">
        <w:rPr>
          <w:rFonts w:ascii="Times New Roman" w:hAnsi="Times New Roman" w:cs="Times New Roman"/>
          <w:sz w:val="24"/>
          <w:szCs w:val="24"/>
        </w:rPr>
        <w:t xml:space="preserve">.2 </w:t>
      </w:r>
      <w:r w:rsidR="00D5515B">
        <w:rPr>
          <w:rFonts w:ascii="Times New Roman" w:hAnsi="Times New Roman" w:cs="Times New Roman"/>
          <w:sz w:val="24"/>
          <w:szCs w:val="24"/>
        </w:rPr>
        <w:t>La classificazione della birra</w:t>
      </w:r>
      <w:r w:rsidR="00EF06A9">
        <w:rPr>
          <w:rFonts w:ascii="Times New Roman" w:hAnsi="Times New Roman" w:cs="Times New Roman"/>
          <w:sz w:val="24"/>
          <w:szCs w:val="24"/>
        </w:rPr>
        <w:t>. Tipologie di classificazione</w:t>
      </w:r>
      <w:r w:rsidR="004A1DA7">
        <w:rPr>
          <w:rFonts w:ascii="Times New Roman" w:hAnsi="Times New Roman" w:cs="Times New Roman"/>
          <w:sz w:val="24"/>
          <w:szCs w:val="24"/>
        </w:rPr>
        <w:t>. Il profilo nutritivo della birra.</w:t>
      </w:r>
    </w:p>
    <w:p w14:paraId="6813F693" w14:textId="7DC921CD" w:rsidR="00472B6E" w:rsidRDefault="00A57EA5" w:rsidP="00BC3C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Modulo 5: </w:t>
      </w:r>
      <w:r w:rsidR="00950B68">
        <w:rPr>
          <w:rFonts w:ascii="Times New Roman" w:hAnsi="Times New Roman" w:cs="Times New Roman"/>
          <w:b/>
          <w:sz w:val="24"/>
          <w:szCs w:val="24"/>
        </w:rPr>
        <w:t>Bevande alcoliche distillate e liquorose</w:t>
      </w:r>
    </w:p>
    <w:p w14:paraId="0F656EA5" w14:textId="6FB2F8B5" w:rsidR="00A57EA5" w:rsidRDefault="00A57EA5" w:rsidP="00BC3C45">
      <w:pPr>
        <w:rPr>
          <w:rFonts w:ascii="Times New Roman" w:hAnsi="Times New Roman" w:cs="Times New Roman"/>
          <w:bCs/>
          <w:sz w:val="24"/>
          <w:szCs w:val="24"/>
        </w:rPr>
      </w:pPr>
      <w:r w:rsidRPr="00A57EA5">
        <w:rPr>
          <w:rFonts w:ascii="Times New Roman" w:hAnsi="Times New Roman" w:cs="Times New Roman"/>
          <w:bCs/>
          <w:sz w:val="24"/>
          <w:szCs w:val="24"/>
        </w:rPr>
        <w:t>Unità 5.1</w:t>
      </w:r>
      <w:r w:rsidR="00D86F09">
        <w:rPr>
          <w:rFonts w:ascii="Times New Roman" w:hAnsi="Times New Roman" w:cs="Times New Roman"/>
          <w:bCs/>
          <w:sz w:val="24"/>
          <w:szCs w:val="24"/>
        </w:rPr>
        <w:t xml:space="preserve"> le bevande alcoliche distillate: </w:t>
      </w:r>
      <w:r w:rsidR="00EC326B">
        <w:rPr>
          <w:rFonts w:ascii="Times New Roman" w:hAnsi="Times New Roman" w:cs="Times New Roman"/>
          <w:bCs/>
          <w:sz w:val="24"/>
          <w:szCs w:val="24"/>
        </w:rPr>
        <w:t xml:space="preserve">la storia dei distillati, il processo produttivo, </w:t>
      </w:r>
      <w:r w:rsidR="0015448A">
        <w:rPr>
          <w:rFonts w:ascii="Times New Roman" w:hAnsi="Times New Roman" w:cs="Times New Roman"/>
          <w:bCs/>
          <w:sz w:val="24"/>
          <w:szCs w:val="24"/>
        </w:rPr>
        <w:t xml:space="preserve">i distillati di origine enologica, </w:t>
      </w:r>
      <w:r w:rsidR="00A56C8B">
        <w:rPr>
          <w:rFonts w:ascii="Times New Roman" w:hAnsi="Times New Roman" w:cs="Times New Roman"/>
          <w:bCs/>
          <w:sz w:val="24"/>
          <w:szCs w:val="24"/>
        </w:rPr>
        <w:t>i distill</w:t>
      </w:r>
      <w:r w:rsidR="006A2570">
        <w:rPr>
          <w:rFonts w:ascii="Times New Roman" w:hAnsi="Times New Roman" w:cs="Times New Roman"/>
          <w:bCs/>
          <w:sz w:val="24"/>
          <w:szCs w:val="24"/>
        </w:rPr>
        <w:t>ati di origine cerealicola, i distillati di altr</w:t>
      </w:r>
      <w:r w:rsidR="006154AF">
        <w:rPr>
          <w:rFonts w:ascii="Times New Roman" w:hAnsi="Times New Roman" w:cs="Times New Roman"/>
          <w:bCs/>
          <w:sz w:val="24"/>
          <w:szCs w:val="24"/>
        </w:rPr>
        <w:t>a provenienza</w:t>
      </w:r>
    </w:p>
    <w:p w14:paraId="01436CB4" w14:textId="07E65284" w:rsidR="006C0CF9" w:rsidRDefault="006C0CF9" w:rsidP="00BC3C4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Unità 5.2 </w:t>
      </w:r>
      <w:r w:rsidR="004F741C">
        <w:rPr>
          <w:rFonts w:ascii="Times New Roman" w:hAnsi="Times New Roman" w:cs="Times New Roman"/>
          <w:bCs/>
          <w:sz w:val="24"/>
          <w:szCs w:val="24"/>
        </w:rPr>
        <w:t xml:space="preserve">I liquori: </w:t>
      </w:r>
      <w:r w:rsidR="00134571">
        <w:rPr>
          <w:rFonts w:ascii="Times New Roman" w:hAnsi="Times New Roman" w:cs="Times New Roman"/>
          <w:bCs/>
          <w:sz w:val="24"/>
          <w:szCs w:val="24"/>
        </w:rPr>
        <w:t xml:space="preserve">i metodi di preparazione dei liquori, </w:t>
      </w:r>
      <w:r w:rsidR="00D030FC">
        <w:rPr>
          <w:rFonts w:ascii="Times New Roman" w:hAnsi="Times New Roman" w:cs="Times New Roman"/>
          <w:bCs/>
          <w:sz w:val="24"/>
          <w:szCs w:val="24"/>
        </w:rPr>
        <w:t xml:space="preserve">i criteri di </w:t>
      </w:r>
      <w:r w:rsidR="00A91890">
        <w:rPr>
          <w:rFonts w:ascii="Times New Roman" w:hAnsi="Times New Roman" w:cs="Times New Roman"/>
          <w:bCs/>
          <w:sz w:val="24"/>
          <w:szCs w:val="24"/>
        </w:rPr>
        <w:t>classificazione dei liquori</w:t>
      </w:r>
    </w:p>
    <w:p w14:paraId="36D3E461" w14:textId="4E5CA2FE" w:rsidR="00A91890" w:rsidRDefault="00A91890" w:rsidP="00BC3C4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</w:t>
      </w:r>
      <w:r w:rsidR="00AA4E37">
        <w:rPr>
          <w:rFonts w:ascii="Times New Roman" w:hAnsi="Times New Roman" w:cs="Times New Roman"/>
          <w:bCs/>
          <w:sz w:val="24"/>
          <w:szCs w:val="24"/>
        </w:rPr>
        <w:t>odulo 5: Oli e grassi da condimento</w:t>
      </w:r>
    </w:p>
    <w:p w14:paraId="53A43E14" w14:textId="55EF54F2" w:rsidR="00AA4E37" w:rsidRDefault="00AA4E37" w:rsidP="00BC3C4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Unità 5.1 Olio di oliva storia e origini. Il processo produttivo dell’olio di oliva. La classificazione dell’olio di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olva</w:t>
      </w:r>
      <w:proofErr w:type="spellEnd"/>
    </w:p>
    <w:p w14:paraId="46B906D0" w14:textId="43474443" w:rsidR="00326B08" w:rsidRDefault="00326B08" w:rsidP="00BC3C45">
      <w:pPr>
        <w:rPr>
          <w:rFonts w:ascii="Times New Roman" w:hAnsi="Times New Roman" w:cs="Times New Roman"/>
          <w:bCs/>
          <w:sz w:val="24"/>
          <w:szCs w:val="24"/>
        </w:rPr>
      </w:pPr>
    </w:p>
    <w:p w14:paraId="20128AFE" w14:textId="08F77C0D" w:rsidR="00326B08" w:rsidRPr="00326B08" w:rsidRDefault="00326B08" w:rsidP="00BC3C45">
      <w:pPr>
        <w:rPr>
          <w:rFonts w:ascii="Times New Roman" w:hAnsi="Times New Roman" w:cs="Times New Roman"/>
          <w:b/>
          <w:sz w:val="24"/>
          <w:szCs w:val="24"/>
        </w:rPr>
      </w:pPr>
      <w:r w:rsidRPr="00326B08">
        <w:rPr>
          <w:rFonts w:ascii="Times New Roman" w:hAnsi="Times New Roman" w:cs="Times New Roman"/>
          <w:b/>
          <w:sz w:val="24"/>
          <w:szCs w:val="24"/>
        </w:rPr>
        <w:t xml:space="preserve">Educazione civica: </w:t>
      </w:r>
      <w:r w:rsidR="00093C66">
        <w:rPr>
          <w:rFonts w:ascii="Times New Roman" w:hAnsi="Times New Roman" w:cs="Times New Roman"/>
          <w:b/>
          <w:sz w:val="24"/>
          <w:szCs w:val="24"/>
        </w:rPr>
        <w:t>le etichette alimentari</w:t>
      </w:r>
    </w:p>
    <w:p w14:paraId="60E74216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68CBB266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6987CF84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1A30DA57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5F34F7D9" w14:textId="77777777" w:rsidR="00BF0123" w:rsidRDefault="00BF0123" w:rsidP="00BF0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DATA                          </w:t>
      </w:r>
      <w:r w:rsidR="00A719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46646">
        <w:rPr>
          <w:rFonts w:ascii="Times New Roman" w:hAnsi="Times New Roman" w:cs="Times New Roman"/>
          <w:sz w:val="24"/>
          <w:szCs w:val="24"/>
        </w:rPr>
        <w:t xml:space="preserve">                           D</w:t>
      </w:r>
      <w:r>
        <w:rPr>
          <w:rFonts w:ascii="Times New Roman" w:hAnsi="Times New Roman" w:cs="Times New Roman"/>
          <w:sz w:val="24"/>
          <w:szCs w:val="24"/>
        </w:rPr>
        <w:t>ocente</w:t>
      </w:r>
    </w:p>
    <w:p w14:paraId="0E151B2C" w14:textId="40431B44" w:rsidR="00BC3C45" w:rsidRPr="00BC3C45" w:rsidRDefault="00EA75BE" w:rsidP="00BC3C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46646">
        <w:rPr>
          <w:rFonts w:ascii="Times New Roman" w:hAnsi="Times New Roman" w:cs="Times New Roman"/>
          <w:sz w:val="24"/>
          <w:szCs w:val="24"/>
        </w:rPr>
        <w:t>/06/202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A46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Terni Alessio</w:t>
      </w:r>
    </w:p>
    <w:sectPr w:rsidR="00BC3C45" w:rsidRPr="00BC3C45" w:rsidSect="00C65A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45"/>
    <w:rsid w:val="00025857"/>
    <w:rsid w:val="00033837"/>
    <w:rsid w:val="00093C66"/>
    <w:rsid w:val="000A4417"/>
    <w:rsid w:val="000A7BB6"/>
    <w:rsid w:val="00106456"/>
    <w:rsid w:val="001156AC"/>
    <w:rsid w:val="00134571"/>
    <w:rsid w:val="0015448A"/>
    <w:rsid w:val="00157A7F"/>
    <w:rsid w:val="00177B70"/>
    <w:rsid w:val="001D59A4"/>
    <w:rsid w:val="001D6348"/>
    <w:rsid w:val="001E0995"/>
    <w:rsid w:val="00233185"/>
    <w:rsid w:val="002A276F"/>
    <w:rsid w:val="002A3038"/>
    <w:rsid w:val="002E5883"/>
    <w:rsid w:val="00310322"/>
    <w:rsid w:val="00326B08"/>
    <w:rsid w:val="0033602D"/>
    <w:rsid w:val="003A6861"/>
    <w:rsid w:val="00404DEA"/>
    <w:rsid w:val="0043047F"/>
    <w:rsid w:val="00433AE3"/>
    <w:rsid w:val="00437D8C"/>
    <w:rsid w:val="00447EAA"/>
    <w:rsid w:val="00472B6E"/>
    <w:rsid w:val="004912E8"/>
    <w:rsid w:val="004A1DA7"/>
    <w:rsid w:val="004A4544"/>
    <w:rsid w:val="004E6004"/>
    <w:rsid w:val="004F741C"/>
    <w:rsid w:val="005237FC"/>
    <w:rsid w:val="00527089"/>
    <w:rsid w:val="00552DB4"/>
    <w:rsid w:val="00570773"/>
    <w:rsid w:val="00576080"/>
    <w:rsid w:val="00583804"/>
    <w:rsid w:val="005A029C"/>
    <w:rsid w:val="006154AF"/>
    <w:rsid w:val="006365B5"/>
    <w:rsid w:val="0063736C"/>
    <w:rsid w:val="006672BF"/>
    <w:rsid w:val="0068329B"/>
    <w:rsid w:val="006A2570"/>
    <w:rsid w:val="006C0CF9"/>
    <w:rsid w:val="006D4CDF"/>
    <w:rsid w:val="006E3A39"/>
    <w:rsid w:val="006F1A56"/>
    <w:rsid w:val="006F3866"/>
    <w:rsid w:val="00726975"/>
    <w:rsid w:val="00747222"/>
    <w:rsid w:val="007714FD"/>
    <w:rsid w:val="007A4E83"/>
    <w:rsid w:val="007C7C44"/>
    <w:rsid w:val="00802EC7"/>
    <w:rsid w:val="00853D9F"/>
    <w:rsid w:val="008A3BD2"/>
    <w:rsid w:val="008E4290"/>
    <w:rsid w:val="00950B68"/>
    <w:rsid w:val="00952E28"/>
    <w:rsid w:val="009C6900"/>
    <w:rsid w:val="009C700F"/>
    <w:rsid w:val="009D0138"/>
    <w:rsid w:val="009E14DB"/>
    <w:rsid w:val="009F0940"/>
    <w:rsid w:val="00A044C4"/>
    <w:rsid w:val="00A25502"/>
    <w:rsid w:val="00A27E15"/>
    <w:rsid w:val="00A41933"/>
    <w:rsid w:val="00A46646"/>
    <w:rsid w:val="00A56C8B"/>
    <w:rsid w:val="00A57EA5"/>
    <w:rsid w:val="00A719C6"/>
    <w:rsid w:val="00A91890"/>
    <w:rsid w:val="00AA4E37"/>
    <w:rsid w:val="00AC68E3"/>
    <w:rsid w:val="00AD3F99"/>
    <w:rsid w:val="00AE5BDD"/>
    <w:rsid w:val="00B34F3F"/>
    <w:rsid w:val="00B427D1"/>
    <w:rsid w:val="00B86A52"/>
    <w:rsid w:val="00B8731F"/>
    <w:rsid w:val="00BA5500"/>
    <w:rsid w:val="00BC3C45"/>
    <w:rsid w:val="00BF0123"/>
    <w:rsid w:val="00BF5A40"/>
    <w:rsid w:val="00C65AAB"/>
    <w:rsid w:val="00C773DB"/>
    <w:rsid w:val="00CE2EE0"/>
    <w:rsid w:val="00CE4067"/>
    <w:rsid w:val="00CF3FAA"/>
    <w:rsid w:val="00D01196"/>
    <w:rsid w:val="00D030FC"/>
    <w:rsid w:val="00D17042"/>
    <w:rsid w:val="00D227E0"/>
    <w:rsid w:val="00D5515B"/>
    <w:rsid w:val="00D86F09"/>
    <w:rsid w:val="00DA0A45"/>
    <w:rsid w:val="00DD6AAA"/>
    <w:rsid w:val="00E0021A"/>
    <w:rsid w:val="00E06000"/>
    <w:rsid w:val="00E174A3"/>
    <w:rsid w:val="00E43B83"/>
    <w:rsid w:val="00E86A20"/>
    <w:rsid w:val="00EA27B1"/>
    <w:rsid w:val="00EA75BE"/>
    <w:rsid w:val="00EB1CBA"/>
    <w:rsid w:val="00EC2473"/>
    <w:rsid w:val="00EC326B"/>
    <w:rsid w:val="00EE1654"/>
    <w:rsid w:val="00EE611E"/>
    <w:rsid w:val="00EF06A9"/>
    <w:rsid w:val="00EF7C64"/>
    <w:rsid w:val="00F1079A"/>
    <w:rsid w:val="00F339F6"/>
    <w:rsid w:val="00F418BD"/>
    <w:rsid w:val="00F44EF1"/>
    <w:rsid w:val="00F7750D"/>
    <w:rsid w:val="00F8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F6BD"/>
  <w15:docId w15:val="{0DF03842-DD0E-4374-B3CC-DBD4AD5A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A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A7BB6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A7BB6"/>
    <w:rPr>
      <w:rFonts w:ascii="Calibri" w:eastAsia="Calibri" w:hAnsi="Calibri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alessio terni</cp:lastModifiedBy>
  <cp:revision>23</cp:revision>
  <dcterms:created xsi:type="dcterms:W3CDTF">2025-05-21T09:23:00Z</dcterms:created>
  <dcterms:modified xsi:type="dcterms:W3CDTF">2025-05-21T10:01:00Z</dcterms:modified>
</cp:coreProperties>
</file>